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9E" w:rsidRPr="0053512C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Комиссии Росприроднадзора </w:t>
      </w:r>
      <w:r w:rsidRPr="0053512C">
        <w:rPr>
          <w:bCs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и работников организаций, созданных </w:t>
      </w:r>
      <w:r w:rsidRPr="0053512C">
        <w:rPr>
          <w:bCs/>
          <w:sz w:val="28"/>
          <w:szCs w:val="28"/>
        </w:rPr>
        <w:br/>
        <w:t xml:space="preserve">для выполнения задач, поставленных перед Росприроднадзором, </w:t>
      </w:r>
      <w:r w:rsidRPr="0053512C">
        <w:rPr>
          <w:bCs/>
          <w:sz w:val="28"/>
          <w:szCs w:val="28"/>
        </w:rPr>
        <w:br/>
        <w:t>и урегулированию конфликта интересов</w:t>
      </w:r>
    </w:p>
    <w:p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:rsidR="00265BC9" w:rsidRDefault="00AA2227" w:rsidP="001345B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0</w:t>
      </w:r>
      <w:r w:rsidR="000F6F36">
        <w:rPr>
          <w:bCs/>
          <w:sz w:val="28"/>
          <w:szCs w:val="28"/>
        </w:rPr>
        <w:t>8 августа</w:t>
      </w:r>
      <w:r w:rsidR="00471A9E">
        <w:rPr>
          <w:bCs/>
          <w:sz w:val="28"/>
          <w:szCs w:val="28"/>
        </w:rPr>
        <w:t xml:space="preserve"> 202</w:t>
      </w:r>
      <w:r w:rsidR="000F6F36">
        <w:rPr>
          <w:bCs/>
          <w:sz w:val="28"/>
          <w:szCs w:val="28"/>
        </w:rPr>
        <w:t>5</w:t>
      </w:r>
      <w:bookmarkStart w:id="0" w:name="_GoBack"/>
      <w:bookmarkEnd w:id="0"/>
      <w:r w:rsidR="00A546FF">
        <w:rPr>
          <w:bCs/>
          <w:sz w:val="28"/>
          <w:szCs w:val="28"/>
        </w:rPr>
        <w:t> </w:t>
      </w:r>
      <w:r w:rsidR="00471A9E">
        <w:rPr>
          <w:bCs/>
          <w:sz w:val="28"/>
          <w:szCs w:val="28"/>
        </w:rPr>
        <w:t xml:space="preserve">г. состоялось заседание Комиссии </w:t>
      </w:r>
      <w:r w:rsidR="00E83229">
        <w:rPr>
          <w:sz w:val="28"/>
          <w:szCs w:val="28"/>
        </w:rPr>
        <w:t xml:space="preserve">Росприроднадзора </w:t>
      </w:r>
      <w:r w:rsidR="00E83229">
        <w:rPr>
          <w:sz w:val="28"/>
          <w:szCs w:val="28"/>
        </w:rPr>
        <w:br/>
      </w:r>
      <w:r w:rsidR="00471A9E">
        <w:rPr>
          <w:sz w:val="28"/>
          <w:szCs w:val="28"/>
        </w:rPr>
        <w:t xml:space="preserve">по </w:t>
      </w:r>
      <w:r w:rsidR="00471A9E" w:rsidRPr="00865723">
        <w:rPr>
          <w:sz w:val="28"/>
          <w:szCs w:val="28"/>
        </w:rPr>
        <w:t xml:space="preserve">соблюдению требований к служебному поведению федеральных государственных гражданских служащих и работников организаций, созданных </w:t>
      </w:r>
      <w:r w:rsidR="00471A9E">
        <w:rPr>
          <w:sz w:val="28"/>
          <w:szCs w:val="28"/>
        </w:rPr>
        <w:br/>
      </w:r>
      <w:r w:rsidR="00471A9E" w:rsidRPr="00865723">
        <w:rPr>
          <w:sz w:val="28"/>
          <w:szCs w:val="28"/>
        </w:rPr>
        <w:t>для выполнения задач, постав</w:t>
      </w:r>
      <w:r w:rsidR="00471A9E">
        <w:rPr>
          <w:sz w:val="28"/>
          <w:szCs w:val="28"/>
        </w:rPr>
        <w:t xml:space="preserve">ленных перед Росприроднадзором </w:t>
      </w:r>
      <w:r w:rsidR="00471A9E" w:rsidRPr="00865723">
        <w:rPr>
          <w:sz w:val="28"/>
          <w:szCs w:val="28"/>
        </w:rPr>
        <w:t>и уре</w:t>
      </w:r>
      <w:r w:rsidR="00471A9E">
        <w:rPr>
          <w:sz w:val="28"/>
          <w:szCs w:val="28"/>
        </w:rPr>
        <w:t>гулированию конфликта интересов (далее – Комиссия).</w:t>
      </w:r>
    </w:p>
    <w:p w:rsidR="008C31CC" w:rsidRPr="00802156" w:rsidRDefault="00471A9E" w:rsidP="00AA22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</w:t>
      </w:r>
      <w:r w:rsidR="00137F1F">
        <w:rPr>
          <w:sz w:val="28"/>
          <w:szCs w:val="28"/>
        </w:rPr>
        <w:t>ем</w:t>
      </w:r>
      <w:r>
        <w:rPr>
          <w:sz w:val="28"/>
          <w:szCs w:val="28"/>
        </w:rPr>
        <w:t xml:space="preserve"> для заседания Комиссии послу</w:t>
      </w:r>
      <w:r w:rsidR="00B128A7">
        <w:rPr>
          <w:sz w:val="28"/>
          <w:szCs w:val="28"/>
        </w:rPr>
        <w:t>жил</w:t>
      </w:r>
      <w:r w:rsidR="0017242B">
        <w:rPr>
          <w:sz w:val="28"/>
          <w:szCs w:val="28"/>
        </w:rPr>
        <w:t>о</w:t>
      </w:r>
      <w:r w:rsidR="00B128A7">
        <w:rPr>
          <w:sz w:val="28"/>
          <w:szCs w:val="28"/>
        </w:rPr>
        <w:t xml:space="preserve"> </w:t>
      </w:r>
      <w:r w:rsidR="00AA2227" w:rsidRPr="00AA2227">
        <w:rPr>
          <w:sz w:val="28"/>
          <w:szCs w:val="28"/>
        </w:rPr>
        <w:t>представлени</w:t>
      </w:r>
      <w:r w:rsidR="00AA2227">
        <w:rPr>
          <w:sz w:val="28"/>
          <w:szCs w:val="28"/>
        </w:rPr>
        <w:t>е</w:t>
      </w:r>
      <w:r w:rsidR="00AA2227" w:rsidRPr="00AA2227">
        <w:rPr>
          <w:sz w:val="28"/>
          <w:szCs w:val="28"/>
        </w:rPr>
        <w:t xml:space="preserve"> заместителя председателя </w:t>
      </w:r>
      <w:r w:rsidR="00AA2227">
        <w:rPr>
          <w:sz w:val="28"/>
          <w:szCs w:val="28"/>
        </w:rPr>
        <w:t>К</w:t>
      </w:r>
      <w:r w:rsidR="00AA2227" w:rsidRPr="00AA2227">
        <w:rPr>
          <w:sz w:val="28"/>
          <w:szCs w:val="28"/>
        </w:rPr>
        <w:t>омисси</w:t>
      </w:r>
      <w:r w:rsidR="00AA2227">
        <w:rPr>
          <w:sz w:val="28"/>
          <w:szCs w:val="28"/>
        </w:rPr>
        <w:t xml:space="preserve">и </w:t>
      </w:r>
      <w:r w:rsidR="00AA2227" w:rsidRPr="00AA2227">
        <w:rPr>
          <w:sz w:val="28"/>
          <w:szCs w:val="28"/>
        </w:rPr>
        <w:t>о продлении срок</w:t>
      </w:r>
      <w:r w:rsidR="00137F1F">
        <w:rPr>
          <w:sz w:val="28"/>
          <w:szCs w:val="28"/>
        </w:rPr>
        <w:t>ов</w:t>
      </w:r>
      <w:r w:rsidR="00AA2227" w:rsidRPr="00AA2227">
        <w:rPr>
          <w:sz w:val="28"/>
          <w:szCs w:val="28"/>
        </w:rPr>
        <w:t xml:space="preserve"> замещения должност</w:t>
      </w:r>
      <w:r w:rsidR="00137F1F">
        <w:rPr>
          <w:sz w:val="28"/>
          <w:szCs w:val="28"/>
        </w:rPr>
        <w:t>ей</w:t>
      </w:r>
      <w:r w:rsidR="00AA2227" w:rsidRPr="00AA2227">
        <w:rPr>
          <w:sz w:val="28"/>
          <w:szCs w:val="28"/>
        </w:rPr>
        <w:t xml:space="preserve"> в порядке ротации руководител</w:t>
      </w:r>
      <w:r w:rsidR="00137F1F">
        <w:rPr>
          <w:sz w:val="28"/>
          <w:szCs w:val="28"/>
        </w:rPr>
        <w:t>ями</w:t>
      </w:r>
      <w:r w:rsidR="00AA2227">
        <w:rPr>
          <w:sz w:val="28"/>
          <w:szCs w:val="28"/>
        </w:rPr>
        <w:t xml:space="preserve"> территориальн</w:t>
      </w:r>
      <w:r w:rsidR="00137F1F">
        <w:rPr>
          <w:sz w:val="28"/>
          <w:szCs w:val="28"/>
        </w:rPr>
        <w:t>ых</w:t>
      </w:r>
      <w:r w:rsidR="00AA2227">
        <w:rPr>
          <w:sz w:val="28"/>
          <w:szCs w:val="28"/>
        </w:rPr>
        <w:t xml:space="preserve"> управлени</w:t>
      </w:r>
      <w:r w:rsidR="00137F1F">
        <w:rPr>
          <w:sz w:val="28"/>
          <w:szCs w:val="28"/>
        </w:rPr>
        <w:t>й</w:t>
      </w:r>
      <w:r w:rsidR="00AA2227">
        <w:rPr>
          <w:sz w:val="28"/>
          <w:szCs w:val="28"/>
        </w:rPr>
        <w:t xml:space="preserve"> </w:t>
      </w:r>
      <w:r w:rsidR="00AA2227" w:rsidRPr="00B128A7">
        <w:rPr>
          <w:sz w:val="28"/>
          <w:szCs w:val="28"/>
        </w:rPr>
        <w:t>Росприроднадзора</w:t>
      </w:r>
      <w:r w:rsidR="001345B6">
        <w:rPr>
          <w:sz w:val="28"/>
          <w:szCs w:val="28"/>
        </w:rPr>
        <w:t>.</w:t>
      </w:r>
    </w:p>
    <w:p w:rsidR="00D34B32" w:rsidRDefault="005C73B2" w:rsidP="00E83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вышеуказанн</w:t>
      </w:r>
      <w:r w:rsidR="00802156">
        <w:rPr>
          <w:sz w:val="28"/>
          <w:szCs w:val="28"/>
        </w:rPr>
        <w:t>ого</w:t>
      </w:r>
      <w:r>
        <w:rPr>
          <w:sz w:val="28"/>
          <w:szCs w:val="28"/>
        </w:rPr>
        <w:t xml:space="preserve"> вопрос</w:t>
      </w:r>
      <w:r w:rsidR="00802156">
        <w:rPr>
          <w:sz w:val="28"/>
          <w:szCs w:val="28"/>
        </w:rPr>
        <w:t>а</w:t>
      </w:r>
      <w:r>
        <w:rPr>
          <w:sz w:val="28"/>
          <w:szCs w:val="28"/>
        </w:rPr>
        <w:t xml:space="preserve"> Комиссией принят</w:t>
      </w:r>
      <w:r w:rsidR="00D34B3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D34B32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решени</w:t>
      </w:r>
      <w:r w:rsidR="00D34B32">
        <w:rPr>
          <w:sz w:val="28"/>
          <w:szCs w:val="28"/>
        </w:rPr>
        <w:t>я:</w:t>
      </w:r>
      <w:r w:rsidR="005E4BB1">
        <w:rPr>
          <w:sz w:val="28"/>
          <w:szCs w:val="28"/>
        </w:rPr>
        <w:t xml:space="preserve"> </w:t>
      </w:r>
    </w:p>
    <w:p w:rsidR="001345B6" w:rsidRDefault="005E4BB1" w:rsidP="00E83229">
      <w:pPr>
        <w:ind w:firstLine="709"/>
        <w:jc w:val="both"/>
        <w:rPr>
          <w:sz w:val="28"/>
          <w:szCs w:val="28"/>
        </w:rPr>
      </w:pPr>
      <w:r w:rsidRPr="005E4BB1">
        <w:rPr>
          <w:sz w:val="28"/>
          <w:szCs w:val="28"/>
        </w:rPr>
        <w:t>рекомендовать Руководителю Росприроднадзора продлить срок замещения должност</w:t>
      </w:r>
      <w:r w:rsidR="00137F1F">
        <w:rPr>
          <w:sz w:val="28"/>
          <w:szCs w:val="28"/>
        </w:rPr>
        <w:t>и</w:t>
      </w:r>
      <w:r w:rsidRPr="005E4BB1">
        <w:rPr>
          <w:sz w:val="28"/>
          <w:szCs w:val="28"/>
        </w:rPr>
        <w:t xml:space="preserve"> руководителя </w:t>
      </w:r>
      <w:r w:rsidR="00137F1F">
        <w:rPr>
          <w:sz w:val="28"/>
          <w:szCs w:val="28"/>
        </w:rPr>
        <w:t xml:space="preserve">территориального управления </w:t>
      </w:r>
      <w:r w:rsidR="00137F1F" w:rsidRPr="00B128A7">
        <w:rPr>
          <w:sz w:val="28"/>
          <w:szCs w:val="28"/>
        </w:rPr>
        <w:t>Росприроднадзора</w:t>
      </w:r>
      <w:r w:rsidR="00137F1F">
        <w:rPr>
          <w:sz w:val="28"/>
          <w:szCs w:val="28"/>
        </w:rPr>
        <w:t xml:space="preserve"> </w:t>
      </w:r>
      <w:r w:rsidR="00F40915">
        <w:rPr>
          <w:sz w:val="28"/>
          <w:szCs w:val="28"/>
        </w:rPr>
        <w:br/>
      </w:r>
      <w:r w:rsidR="00137F1F">
        <w:rPr>
          <w:sz w:val="28"/>
          <w:szCs w:val="28"/>
        </w:rPr>
        <w:t>в порядке ротации</w:t>
      </w:r>
      <w:r w:rsidR="001345B6" w:rsidRPr="001345B6">
        <w:rPr>
          <w:sz w:val="28"/>
          <w:szCs w:val="28"/>
        </w:rPr>
        <w:t>.</w:t>
      </w:r>
    </w:p>
    <w:p w:rsidR="00137F1F" w:rsidRDefault="00137F1F" w:rsidP="00137F1F">
      <w:pPr>
        <w:ind w:firstLine="709"/>
        <w:jc w:val="both"/>
        <w:rPr>
          <w:sz w:val="28"/>
          <w:szCs w:val="28"/>
        </w:rPr>
      </w:pPr>
      <w:r w:rsidRPr="005E4BB1">
        <w:rPr>
          <w:sz w:val="28"/>
          <w:szCs w:val="28"/>
        </w:rPr>
        <w:t>рекомендовать Руководителю Росприроднадзора продлить срок замещения должност</w:t>
      </w:r>
      <w:r>
        <w:rPr>
          <w:sz w:val="28"/>
          <w:szCs w:val="28"/>
        </w:rPr>
        <w:t>и</w:t>
      </w:r>
      <w:r w:rsidRPr="005E4BB1">
        <w:rPr>
          <w:sz w:val="28"/>
          <w:szCs w:val="28"/>
        </w:rPr>
        <w:t xml:space="preserve"> руководителя </w:t>
      </w:r>
      <w:r>
        <w:rPr>
          <w:sz w:val="28"/>
          <w:szCs w:val="28"/>
        </w:rPr>
        <w:t xml:space="preserve">территориального управления </w:t>
      </w:r>
      <w:r w:rsidRPr="00B128A7">
        <w:rPr>
          <w:sz w:val="28"/>
          <w:szCs w:val="28"/>
        </w:rPr>
        <w:t>Росприроднадзора</w:t>
      </w:r>
      <w:r>
        <w:rPr>
          <w:sz w:val="28"/>
          <w:szCs w:val="28"/>
        </w:rPr>
        <w:t xml:space="preserve"> </w:t>
      </w:r>
      <w:r w:rsidR="00F40915">
        <w:rPr>
          <w:sz w:val="28"/>
          <w:szCs w:val="28"/>
        </w:rPr>
        <w:br/>
      </w:r>
      <w:r>
        <w:rPr>
          <w:sz w:val="28"/>
          <w:szCs w:val="28"/>
        </w:rPr>
        <w:t>в порядке ротации</w:t>
      </w:r>
      <w:r w:rsidRPr="001345B6">
        <w:rPr>
          <w:sz w:val="28"/>
          <w:szCs w:val="28"/>
        </w:rPr>
        <w:t>.</w:t>
      </w:r>
    </w:p>
    <w:p w:rsidR="00137F1F" w:rsidRDefault="00137F1F" w:rsidP="00E83229">
      <w:pPr>
        <w:ind w:firstLine="709"/>
        <w:jc w:val="both"/>
        <w:rPr>
          <w:sz w:val="28"/>
          <w:szCs w:val="28"/>
        </w:rPr>
      </w:pPr>
    </w:p>
    <w:sectPr w:rsidR="00137F1F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0A1" w:rsidRDefault="005B60A1">
      <w:r>
        <w:separator/>
      </w:r>
    </w:p>
  </w:endnote>
  <w:endnote w:type="continuationSeparator" w:id="0">
    <w:p w:rsidR="005B60A1" w:rsidRDefault="005B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0A1" w:rsidRDefault="005B60A1">
      <w:r>
        <w:separator/>
      </w:r>
    </w:p>
  </w:footnote>
  <w:footnote w:type="continuationSeparator" w:id="0">
    <w:p w:rsidR="005B60A1" w:rsidRDefault="005B6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5D5F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0F6F36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37F1F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242B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E7A5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F50"/>
    <w:rsid w:val="005E3723"/>
    <w:rsid w:val="005E3897"/>
    <w:rsid w:val="005E4BB1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15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18B0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2227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266A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4B32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229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C04FB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0915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0A10B-FB3E-4EDE-A2CA-92E819AC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Востриков Тимофей Аленсандрович</cp:lastModifiedBy>
  <cp:revision>27</cp:revision>
  <cp:lastPrinted>2021-10-07T12:48:00Z</cp:lastPrinted>
  <dcterms:created xsi:type="dcterms:W3CDTF">2021-09-21T09:15:00Z</dcterms:created>
  <dcterms:modified xsi:type="dcterms:W3CDTF">2025-09-11T07:48:00Z</dcterms:modified>
</cp:coreProperties>
</file>