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6" w:rsidRDefault="00BC19D6" w:rsidP="00BC19D6">
      <w:pPr>
        <w:spacing w:after="0"/>
        <w:ind w:firstLine="709"/>
        <w:jc w:val="center"/>
      </w:pPr>
      <w:r>
        <w:t>Анализ работы</w:t>
      </w:r>
    </w:p>
    <w:p w:rsidR="00BC19D6" w:rsidRDefault="00BC19D6" w:rsidP="00BC19D6">
      <w:pPr>
        <w:spacing w:after="0"/>
        <w:ind w:firstLine="709"/>
        <w:jc w:val="center"/>
      </w:pPr>
      <w:r>
        <w:t xml:space="preserve">Межрегионального управления </w:t>
      </w:r>
      <w:proofErr w:type="spellStart"/>
      <w:r>
        <w:t>Росприроднадзора</w:t>
      </w:r>
      <w:proofErr w:type="spellEnd"/>
      <w:r>
        <w:t xml:space="preserve"> </w:t>
      </w:r>
      <w:r>
        <w:br/>
        <w:t xml:space="preserve">по Нижегородской области и Республике Мордовия </w:t>
      </w:r>
      <w:r>
        <w:br/>
        <w:t>с обращениями граждан (на 01.</w:t>
      </w:r>
      <w:r w:rsidR="00B2002A">
        <w:t>04</w:t>
      </w:r>
      <w:r>
        <w:t>.202</w:t>
      </w:r>
      <w:r w:rsidR="00135AB5" w:rsidRPr="00135AB5">
        <w:t>1</w:t>
      </w:r>
      <w:r>
        <w:t>)</w:t>
      </w:r>
    </w:p>
    <w:p w:rsidR="00BC19D6" w:rsidRDefault="00BC19D6" w:rsidP="006C0B77">
      <w:pPr>
        <w:spacing w:after="0"/>
        <w:ind w:firstLine="709"/>
        <w:jc w:val="both"/>
      </w:pPr>
    </w:p>
    <w:p w:rsidR="00F12C76" w:rsidRPr="00C20313" w:rsidRDefault="00B2002A" w:rsidP="00546154">
      <w:pPr>
        <w:spacing w:after="0"/>
        <w:ind w:firstLine="709"/>
        <w:jc w:val="both"/>
      </w:pPr>
      <w:r>
        <w:t xml:space="preserve">В январе-марте </w:t>
      </w:r>
      <w:r w:rsidR="00C20313">
        <w:t>202</w:t>
      </w:r>
      <w:r w:rsidR="00135AB5" w:rsidRPr="00135AB5">
        <w:t>1</w:t>
      </w:r>
      <w:r w:rsidR="00C20313">
        <w:t xml:space="preserve"> года в адрес Межрегионального управления поступило </w:t>
      </w:r>
      <w:r w:rsidR="00135AB5" w:rsidRPr="00135AB5">
        <w:t>192</w:t>
      </w:r>
      <w:r w:rsidR="00C20313">
        <w:t xml:space="preserve"> </w:t>
      </w:r>
      <w:proofErr w:type="spellStart"/>
      <w:r w:rsidR="00C20313">
        <w:t>обращени</w:t>
      </w:r>
      <w:proofErr w:type="spellEnd"/>
      <w:r w:rsidR="00135AB5">
        <w:rPr>
          <w:lang w:val="en-US"/>
        </w:rPr>
        <w:t>z</w:t>
      </w:r>
      <w:r>
        <w:t xml:space="preserve"> граждан</w:t>
      </w:r>
      <w:r w:rsidR="00BC19D6">
        <w:t>.</w:t>
      </w:r>
      <w:r w:rsidR="00D76D1E">
        <w:t xml:space="preserve"> </w:t>
      </w:r>
      <w:r w:rsidR="00135AB5">
        <w:t>Более п</w:t>
      </w:r>
      <w:r w:rsidR="00D76D1E">
        <w:t>оловин</w:t>
      </w:r>
      <w:r w:rsidR="00135AB5">
        <w:t>ы</w:t>
      </w:r>
      <w:r w:rsidR="00D76D1E">
        <w:t xml:space="preserve"> указанных обращений поступило по сети Интернет.</w:t>
      </w:r>
    </w:p>
    <w:p w:rsidR="00BC19D6" w:rsidRDefault="00B2002A" w:rsidP="0054615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Более 20%</w:t>
      </w:r>
      <w:r w:rsidR="00546154">
        <w:rPr>
          <w:color w:val="000000"/>
          <w:sz w:val="28"/>
          <w:szCs w:val="28"/>
        </w:rPr>
        <w:t xml:space="preserve"> регистрируемых обращений ввиду отсутствия полномочий, относящихся к сфере деятельности </w:t>
      </w:r>
      <w:proofErr w:type="spellStart"/>
      <w:r w:rsidR="00546154">
        <w:rPr>
          <w:color w:val="000000"/>
          <w:sz w:val="28"/>
          <w:szCs w:val="28"/>
        </w:rPr>
        <w:t>Росприроднадзора</w:t>
      </w:r>
      <w:proofErr w:type="spellEnd"/>
      <w:r w:rsidR="00546154">
        <w:rPr>
          <w:color w:val="000000"/>
          <w:sz w:val="28"/>
          <w:szCs w:val="28"/>
        </w:rPr>
        <w:t>, направл</w:t>
      </w:r>
      <w:r>
        <w:rPr>
          <w:color w:val="000000"/>
          <w:sz w:val="28"/>
          <w:szCs w:val="28"/>
        </w:rPr>
        <w:t>ено</w:t>
      </w:r>
      <w:r w:rsidR="00546154">
        <w:rPr>
          <w:color w:val="000000"/>
          <w:sz w:val="28"/>
          <w:szCs w:val="28"/>
        </w:rPr>
        <w:t xml:space="preserve"> по принадлежности в иные государственные органы и</w:t>
      </w:r>
      <w:r>
        <w:rPr>
          <w:color w:val="000000"/>
          <w:sz w:val="28"/>
          <w:szCs w:val="28"/>
        </w:rPr>
        <w:t xml:space="preserve"> органы местного самоуправления</w:t>
      </w:r>
      <w:r w:rsidR="00546154" w:rsidRPr="00E47C06">
        <w:rPr>
          <w:color w:val="000000"/>
          <w:sz w:val="28"/>
          <w:szCs w:val="28"/>
        </w:rPr>
        <w:t>, в компетенцию которых входит решение в</w:t>
      </w:r>
      <w:r w:rsidR="00546154">
        <w:rPr>
          <w:color w:val="000000"/>
          <w:sz w:val="28"/>
          <w:szCs w:val="28"/>
        </w:rPr>
        <w:t>опросов, содержащихся в них</w:t>
      </w:r>
      <w:r w:rsidR="00546154" w:rsidRPr="00E47C06">
        <w:rPr>
          <w:color w:val="000000"/>
          <w:sz w:val="28"/>
          <w:szCs w:val="28"/>
        </w:rPr>
        <w:t>.</w:t>
      </w:r>
    </w:p>
    <w:p w:rsidR="00546154" w:rsidRDefault="00546154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Рассмотрено </w:t>
      </w:r>
      <w:r w:rsidR="00135AB5">
        <w:rPr>
          <w:color w:val="000000"/>
          <w:sz w:val="28"/>
          <w:szCs w:val="28"/>
        </w:rPr>
        <w:t>170</w:t>
      </w:r>
      <w:r>
        <w:rPr>
          <w:color w:val="000000"/>
          <w:sz w:val="28"/>
          <w:szCs w:val="28"/>
        </w:rPr>
        <w:t xml:space="preserve"> обращени</w:t>
      </w:r>
      <w:r w:rsidR="00135AB5">
        <w:rPr>
          <w:color w:val="000000"/>
          <w:sz w:val="28"/>
          <w:szCs w:val="28"/>
        </w:rPr>
        <w:t>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4"/>
        <w:gridCol w:w="1514"/>
      </w:tblGrid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Отчетный период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Поступило обращений граждан, всего: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192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- по сети Интернет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103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- взято на контроль обращений граждан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192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Обращения, переадресованные по принадлежности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44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Обращения, находящиеся на рассмотрении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22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Обращения, законченные рассмотрением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170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Результативность по обращениям, законченным рассмотрением: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 xml:space="preserve">- разъяснено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41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- поддержано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49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b/>
                <w:bCs/>
                <w:color w:val="000000"/>
                <w:szCs w:val="28"/>
              </w:rPr>
              <w:t>- в том числе меры приняты</w:t>
            </w:r>
            <w:r w:rsidRPr="00135AB5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49</w:t>
            </w:r>
          </w:p>
        </w:tc>
      </w:tr>
      <w:tr w:rsidR="00135AB5" w:rsidRPr="00135AB5" w:rsidTr="00135AB5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- не поддержано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AB5" w:rsidRPr="00135AB5" w:rsidRDefault="00135A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135AB5">
              <w:rPr>
                <w:rFonts w:cs="Times New Roman"/>
                <w:color w:val="000000"/>
                <w:szCs w:val="28"/>
              </w:rPr>
              <w:t>80</w:t>
            </w:r>
          </w:p>
        </w:tc>
      </w:tr>
    </w:tbl>
    <w:p w:rsidR="00D76D1E" w:rsidRPr="00E47C06" w:rsidRDefault="00D76D1E" w:rsidP="005461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D76D1E" w:rsidRPr="00E47C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5"/>
    <w:rsid w:val="00135AB5"/>
    <w:rsid w:val="0040351C"/>
    <w:rsid w:val="00546154"/>
    <w:rsid w:val="006C0B77"/>
    <w:rsid w:val="008242FF"/>
    <w:rsid w:val="00870751"/>
    <w:rsid w:val="00922C48"/>
    <w:rsid w:val="00B2002A"/>
    <w:rsid w:val="00B915B7"/>
    <w:rsid w:val="00BC19D6"/>
    <w:rsid w:val="00C20313"/>
    <w:rsid w:val="00D76D1E"/>
    <w:rsid w:val="00E16825"/>
    <w:rsid w:val="00E70376"/>
    <w:rsid w:val="00EA59DF"/>
    <w:rsid w:val="00EC074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4D36"/>
  <w15:chartTrackingRefBased/>
  <w15:docId w15:val="{8496A0EA-38D7-43B1-9F4A-C4AEB9B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user042-31</dc:creator>
  <cp:keywords/>
  <dc:description/>
  <cp:lastModifiedBy>user042-31</cp:lastModifiedBy>
  <cp:revision>5</cp:revision>
  <dcterms:created xsi:type="dcterms:W3CDTF">2023-10-10T12:43:00Z</dcterms:created>
  <dcterms:modified xsi:type="dcterms:W3CDTF">2023-10-11T06:09:00Z</dcterms:modified>
</cp:coreProperties>
</file>